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6E" w:rsidRDefault="00C55A6E" w:rsidP="00D821D0">
      <w:pPr>
        <w:jc w:val="center"/>
        <w:rPr>
          <w:b/>
        </w:rPr>
      </w:pPr>
      <w:r>
        <w:rPr>
          <w:b/>
        </w:rPr>
        <w:t>Instructions for the Mythology F</w:t>
      </w:r>
      <w:r w:rsidRPr="00C55A6E">
        <w:rPr>
          <w:b/>
        </w:rPr>
        <w:t>inal</w:t>
      </w:r>
    </w:p>
    <w:p w:rsidR="00C55A6E" w:rsidRDefault="00C55A6E" w:rsidP="00C55A6E">
      <w:pPr>
        <w:rPr>
          <w:b/>
        </w:rPr>
      </w:pPr>
      <w:r>
        <w:rPr>
          <w:b/>
        </w:rPr>
        <w:t>You may choose one of the following approaches for your final paper:</w:t>
      </w:r>
    </w:p>
    <w:p w:rsidR="00C55A6E" w:rsidRPr="00C55A6E" w:rsidRDefault="00C55A6E" w:rsidP="00C55A6E">
      <w:pPr>
        <w:rPr>
          <w:b/>
        </w:rPr>
      </w:pPr>
    </w:p>
    <w:p w:rsidR="00C55A6E" w:rsidRPr="00C55A6E" w:rsidRDefault="00C55A6E" w:rsidP="00551290">
      <w:pPr>
        <w:ind w:left="720"/>
        <w:rPr>
          <w:b/>
        </w:rPr>
      </w:pPr>
      <w:r w:rsidRPr="00C55A6E">
        <w:rPr>
          <w:b/>
        </w:rPr>
        <w:t xml:space="preserve">One 4 page paper </w:t>
      </w:r>
      <w:r w:rsidRPr="00C55A6E">
        <w:rPr>
          <w:b/>
        </w:rPr>
        <w:tab/>
      </w:r>
      <w:proofErr w:type="gramStart"/>
      <w:r w:rsidRPr="00C55A6E">
        <w:rPr>
          <w:b/>
        </w:rPr>
        <w:t>Must</w:t>
      </w:r>
      <w:proofErr w:type="gramEnd"/>
      <w:r w:rsidRPr="00C55A6E">
        <w:rPr>
          <w:b/>
        </w:rPr>
        <w:t xml:space="preserve"> tie in a</w:t>
      </w:r>
      <w:r w:rsidR="0007438F">
        <w:rPr>
          <w:b/>
        </w:rPr>
        <w:t>t least 6 myths to support the element</w:t>
      </w:r>
    </w:p>
    <w:p w:rsidR="00C55A6E" w:rsidRPr="00C55A6E" w:rsidRDefault="00C55A6E" w:rsidP="00551290">
      <w:pPr>
        <w:ind w:left="720"/>
        <w:rPr>
          <w:b/>
        </w:rPr>
      </w:pPr>
      <w:proofErr w:type="gramStart"/>
      <w:r w:rsidRPr="00C55A6E">
        <w:rPr>
          <w:b/>
        </w:rPr>
        <w:t>or</w:t>
      </w:r>
      <w:proofErr w:type="gramEnd"/>
    </w:p>
    <w:p w:rsidR="00C55A6E" w:rsidRPr="00C55A6E" w:rsidRDefault="00C55A6E" w:rsidP="00551290">
      <w:pPr>
        <w:ind w:left="720"/>
        <w:rPr>
          <w:b/>
        </w:rPr>
      </w:pPr>
      <w:r w:rsidRPr="00C55A6E">
        <w:rPr>
          <w:b/>
        </w:rPr>
        <w:t xml:space="preserve">Two 2 page papers </w:t>
      </w:r>
      <w:r>
        <w:rPr>
          <w:b/>
        </w:rPr>
        <w:tab/>
      </w:r>
      <w:proofErr w:type="gramStart"/>
      <w:r>
        <w:rPr>
          <w:b/>
        </w:rPr>
        <w:t>M</w:t>
      </w:r>
      <w:r w:rsidR="001D467C">
        <w:rPr>
          <w:b/>
        </w:rPr>
        <w:t>ust</w:t>
      </w:r>
      <w:proofErr w:type="gramEnd"/>
      <w:r w:rsidR="001D467C">
        <w:rPr>
          <w:b/>
        </w:rPr>
        <w:t xml:space="preserve"> tie in at least 3</w:t>
      </w:r>
      <w:r w:rsidR="0007438F">
        <w:rPr>
          <w:b/>
        </w:rPr>
        <w:t xml:space="preserve"> myths to support each element</w:t>
      </w:r>
    </w:p>
    <w:p w:rsidR="00C55A6E" w:rsidRPr="00C55A6E" w:rsidRDefault="00C55A6E" w:rsidP="00551290">
      <w:pPr>
        <w:ind w:left="720"/>
        <w:rPr>
          <w:b/>
        </w:rPr>
      </w:pPr>
      <w:proofErr w:type="gramStart"/>
      <w:r w:rsidRPr="00C55A6E">
        <w:rPr>
          <w:b/>
        </w:rPr>
        <w:t>or</w:t>
      </w:r>
      <w:proofErr w:type="gramEnd"/>
    </w:p>
    <w:p w:rsidR="00C55A6E" w:rsidRDefault="00C55A6E" w:rsidP="00551290">
      <w:pPr>
        <w:ind w:left="720"/>
        <w:rPr>
          <w:b/>
        </w:rPr>
      </w:pPr>
      <w:r w:rsidRPr="00C55A6E">
        <w:rPr>
          <w:b/>
        </w:rPr>
        <w:t xml:space="preserve">Five 1 page papers </w:t>
      </w:r>
      <w:r w:rsidRPr="00C55A6E">
        <w:rPr>
          <w:b/>
        </w:rPr>
        <w:tab/>
      </w:r>
      <w:proofErr w:type="gramStart"/>
      <w:r w:rsidRPr="00C55A6E">
        <w:rPr>
          <w:b/>
        </w:rPr>
        <w:t>Must</w:t>
      </w:r>
      <w:proofErr w:type="gramEnd"/>
      <w:r w:rsidRPr="00C55A6E">
        <w:rPr>
          <w:b/>
        </w:rPr>
        <w:t xml:space="preserve"> tie in at lea</w:t>
      </w:r>
      <w:r w:rsidR="0007438F">
        <w:rPr>
          <w:b/>
        </w:rPr>
        <w:t>st 2 myths to support each element</w:t>
      </w:r>
    </w:p>
    <w:p w:rsidR="00D821D0" w:rsidRDefault="00D821D0" w:rsidP="00C55A6E">
      <w:pPr>
        <w:rPr>
          <w:b/>
        </w:rPr>
      </w:pPr>
    </w:p>
    <w:p w:rsidR="00C55A6E" w:rsidRPr="00D821D0" w:rsidRDefault="00D821D0">
      <w:pPr>
        <w:rPr>
          <w:b/>
        </w:rPr>
      </w:pPr>
      <w:r w:rsidRPr="00D821D0">
        <w:rPr>
          <w:b/>
        </w:rPr>
        <w:t>Your paper should be double-spaced in Times New Roman and size 12 font.</w:t>
      </w:r>
    </w:p>
    <w:p w:rsidR="0007438F" w:rsidRDefault="00D821D0" w:rsidP="00D821D0">
      <w:r w:rsidRPr="00D821D0">
        <w:t>I foresee the paper</w:t>
      </w:r>
      <w:r w:rsidR="0007438F">
        <w:t>(s)</w:t>
      </w:r>
      <w:r w:rsidRPr="00D821D0">
        <w:t xml:space="preserve"> with a thesis like, “The element of harmony is essential to the human experience as seen in mythology.”  Then you break the topic into subtopics and discuss them from your own perspective and use anything that we discussed or read as support for your paragraphs.</w:t>
      </w:r>
    </w:p>
    <w:p w:rsidR="0007438F" w:rsidRPr="00D821D0" w:rsidRDefault="0007438F" w:rsidP="00D821D0">
      <w:r w:rsidRPr="005E5A70">
        <w:rPr>
          <w:rFonts w:ascii="Times New Roman" w:eastAsia="Times New Roman" w:hAnsi="Times New Roman" w:cs="Times New Roman"/>
          <w:b/>
          <w:sz w:val="24"/>
          <w:szCs w:val="24"/>
        </w:rPr>
        <w:t xml:space="preserve">Through mythology, we see mankind’s </w:t>
      </w:r>
      <w:r w:rsidRPr="00353FFA">
        <w:rPr>
          <w:rFonts w:ascii="Times New Roman" w:eastAsia="Times New Roman" w:hAnsi="Times New Roman" w:cs="Times New Roman"/>
          <w:b/>
          <w:sz w:val="24"/>
          <w:szCs w:val="24"/>
          <w:u w:val="single"/>
        </w:rPr>
        <w:t>needs</w:t>
      </w:r>
      <w:r w:rsidRPr="005E5A70">
        <w:rPr>
          <w:rFonts w:ascii="Times New Roman" w:eastAsia="Times New Roman" w:hAnsi="Times New Roman" w:cs="Times New Roman"/>
          <w:b/>
          <w:sz w:val="24"/>
          <w:szCs w:val="24"/>
        </w:rPr>
        <w:t xml:space="preserve"> and </w:t>
      </w:r>
      <w:r w:rsidRPr="00353FFA">
        <w:rPr>
          <w:rFonts w:ascii="Times New Roman" w:eastAsia="Times New Roman" w:hAnsi="Times New Roman" w:cs="Times New Roman"/>
          <w:b/>
          <w:sz w:val="24"/>
          <w:szCs w:val="24"/>
          <w:u w:val="single"/>
        </w:rPr>
        <w:t>desires</w:t>
      </w:r>
      <w:r w:rsidRPr="005E5A70">
        <w:rPr>
          <w:rFonts w:ascii="Times New Roman" w:eastAsia="Times New Roman" w:hAnsi="Times New Roman" w:cs="Times New Roman"/>
          <w:b/>
          <w:sz w:val="24"/>
          <w:szCs w:val="24"/>
        </w:rPr>
        <w:t xml:space="preserve"> for the following elements:</w:t>
      </w:r>
    </w:p>
    <w:p w:rsidR="00D821D0" w:rsidRPr="005E5A70" w:rsidRDefault="00D821D0" w:rsidP="00D821D0">
      <w:pPr>
        <w:numPr>
          <w:ilvl w:val="0"/>
          <w:numId w:val="3"/>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b/>
          <w:sz w:val="24"/>
          <w:szCs w:val="24"/>
        </w:rPr>
        <w:t>Power</w:t>
      </w:r>
    </w:p>
    <w:p w:rsidR="00D821D0" w:rsidRPr="005E5A70" w:rsidRDefault="00D821D0" w:rsidP="00D821D0">
      <w:pPr>
        <w:numPr>
          <w:ilvl w:val="0"/>
          <w:numId w:val="4"/>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 xml:space="preserve">over others </w:t>
      </w:r>
    </w:p>
    <w:p w:rsidR="00D821D0" w:rsidRPr="005E5A70" w:rsidRDefault="00D821D0" w:rsidP="00D821D0">
      <w:pPr>
        <w:numPr>
          <w:ilvl w:val="0"/>
          <w:numId w:val="4"/>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 xml:space="preserve">over death </w:t>
      </w:r>
    </w:p>
    <w:p w:rsidR="00D821D0" w:rsidRDefault="00D821D0" w:rsidP="00D821D0">
      <w:pPr>
        <w:numPr>
          <w:ilvl w:val="0"/>
          <w:numId w:val="4"/>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over the cosmos/fate</w:t>
      </w:r>
    </w:p>
    <w:p w:rsidR="0046486D" w:rsidRPr="005E5A70" w:rsidRDefault="0046486D" w:rsidP="00D821D0">
      <w:pPr>
        <w:numPr>
          <w:ilvl w:val="0"/>
          <w:numId w:val="4"/>
        </w:numPr>
        <w:spacing w:after="0" w:line="240" w:lineRule="auto"/>
        <w:ind w:left="540" w:right="-9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through wisdom/knowledge</w:t>
      </w:r>
    </w:p>
    <w:p w:rsidR="00D821D0" w:rsidRPr="005E5A70" w:rsidRDefault="00D821D0" w:rsidP="00D821D0">
      <w:pPr>
        <w:spacing w:after="0" w:line="240" w:lineRule="auto"/>
        <w:ind w:left="-900" w:right="-990" w:firstLine="18"/>
        <w:rPr>
          <w:rFonts w:ascii="Times New Roman" w:eastAsia="Times New Roman" w:hAnsi="Times New Roman" w:cs="Times New Roman"/>
          <w:sz w:val="24"/>
          <w:szCs w:val="24"/>
        </w:rPr>
      </w:pPr>
    </w:p>
    <w:p w:rsidR="00D821D0" w:rsidRPr="005E5A70" w:rsidRDefault="00D821D0" w:rsidP="00D821D0">
      <w:pPr>
        <w:numPr>
          <w:ilvl w:val="0"/>
          <w:numId w:val="1"/>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armony (balance/connection)</w:t>
      </w:r>
    </w:p>
    <w:p w:rsidR="00D821D0" w:rsidRPr="005E5A70" w:rsidRDefault="00D821D0" w:rsidP="00D821D0">
      <w:pPr>
        <w:numPr>
          <w:ilvl w:val="0"/>
          <w:numId w:val="2"/>
        </w:numPr>
        <w:spacing w:after="0" w:line="240" w:lineRule="auto"/>
        <w:ind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with original archetypes (renew/evolve), and nature</w:t>
      </w:r>
    </w:p>
    <w:p w:rsidR="00D821D0" w:rsidRPr="005E5A70" w:rsidRDefault="00D821D0" w:rsidP="00D821D0">
      <w:pPr>
        <w:numPr>
          <w:ilvl w:val="0"/>
          <w:numId w:val="2"/>
        </w:numPr>
        <w:spacing w:after="0" w:line="240" w:lineRule="auto"/>
        <w:ind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with your place/calling in life (bliss)</w:t>
      </w:r>
    </w:p>
    <w:p w:rsidR="00D821D0" w:rsidRDefault="00D821D0" w:rsidP="00D821D0">
      <w:pPr>
        <w:numPr>
          <w:ilvl w:val="0"/>
          <w:numId w:val="2"/>
        </w:numPr>
        <w:spacing w:after="0" w:line="240" w:lineRule="auto"/>
        <w:ind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 xml:space="preserve">with life source, </w:t>
      </w:r>
      <w:r>
        <w:rPr>
          <w:rFonts w:ascii="Times New Roman" w:eastAsia="Times New Roman" w:hAnsi="Times New Roman" w:cs="Times New Roman"/>
          <w:sz w:val="24"/>
          <w:szCs w:val="24"/>
        </w:rPr>
        <w:t>G</w:t>
      </w:r>
      <w:r w:rsidRPr="005E5A70">
        <w:rPr>
          <w:rFonts w:ascii="Times New Roman" w:eastAsia="Times New Roman" w:hAnsi="Times New Roman" w:cs="Times New Roman"/>
          <w:sz w:val="24"/>
          <w:szCs w:val="24"/>
        </w:rPr>
        <w:t>od(s), and spiritual world</w:t>
      </w:r>
    </w:p>
    <w:p w:rsidR="008138DE" w:rsidRPr="005E5A70" w:rsidRDefault="008138DE" w:rsidP="00D821D0">
      <w:pPr>
        <w:numPr>
          <w:ilvl w:val="0"/>
          <w:numId w:val="2"/>
        </w:numPr>
        <w:spacing w:after="0" w:line="240" w:lineRule="auto"/>
        <w:ind w:right="-9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fate and destiny</w:t>
      </w:r>
    </w:p>
    <w:p w:rsidR="00D821D0" w:rsidRPr="005E5A70" w:rsidRDefault="00D821D0" w:rsidP="00D821D0">
      <w:pPr>
        <w:spacing w:after="0" w:line="240" w:lineRule="auto"/>
        <w:ind w:left="558" w:right="-990"/>
        <w:contextualSpacing/>
        <w:rPr>
          <w:rFonts w:ascii="Times New Roman" w:eastAsia="Times New Roman" w:hAnsi="Times New Roman" w:cs="Times New Roman"/>
          <w:sz w:val="24"/>
          <w:szCs w:val="24"/>
        </w:rPr>
      </w:pPr>
    </w:p>
    <w:p w:rsidR="00D821D0" w:rsidRPr="005E5A70" w:rsidRDefault="00D821D0" w:rsidP="00D821D0">
      <w:pPr>
        <w:numPr>
          <w:ilvl w:val="0"/>
          <w:numId w:val="3"/>
        </w:numPr>
        <w:spacing w:after="0" w:line="240" w:lineRule="auto"/>
        <w:ind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b/>
          <w:sz w:val="24"/>
          <w:szCs w:val="24"/>
        </w:rPr>
        <w:t>Ego</w:t>
      </w:r>
      <w:r w:rsidRPr="005E5A70">
        <w:rPr>
          <w:rFonts w:ascii="Times New Roman" w:eastAsia="Times New Roman" w:hAnsi="Times New Roman" w:cs="Times New Roman"/>
          <w:sz w:val="24"/>
          <w:szCs w:val="24"/>
        </w:rPr>
        <w:t xml:space="preserve"> - our </w:t>
      </w:r>
      <w:r w:rsidRPr="005E5A70">
        <w:rPr>
          <w:rFonts w:ascii="Times New Roman" w:eastAsia="Times New Roman" w:hAnsi="Times New Roman" w:cs="Times New Roman"/>
          <w:sz w:val="24"/>
          <w:szCs w:val="24"/>
          <w:u w:val="single"/>
        </w:rPr>
        <w:t>subconscious self</w:t>
      </w:r>
      <w:r w:rsidRPr="005E5A70">
        <w:rPr>
          <w:rFonts w:ascii="Times New Roman" w:eastAsia="Times New Roman" w:hAnsi="Times New Roman" w:cs="Times New Roman"/>
          <w:sz w:val="24"/>
          <w:szCs w:val="24"/>
        </w:rPr>
        <w:t xml:space="preserve"> that is </w:t>
      </w:r>
      <w:r w:rsidRPr="005E5A70">
        <w:rPr>
          <w:rFonts w:ascii="Times New Roman" w:eastAsia="Times New Roman" w:hAnsi="Times New Roman" w:cs="Times New Roman"/>
          <w:b/>
          <w:i/>
          <w:sz w:val="24"/>
          <w:szCs w:val="24"/>
        </w:rPr>
        <w:t>opposite of harmony</w:t>
      </w:r>
      <w:r w:rsidRPr="005E5A70">
        <w:rPr>
          <w:rFonts w:ascii="Times New Roman" w:eastAsia="Times New Roman" w:hAnsi="Times New Roman" w:cs="Times New Roman"/>
          <w:sz w:val="24"/>
          <w:szCs w:val="24"/>
        </w:rPr>
        <w:t xml:space="preserve"> which</w:t>
      </w:r>
    </w:p>
    <w:p w:rsidR="00D821D0" w:rsidRPr="005E5A70" w:rsidRDefault="00D821D0" w:rsidP="00D821D0">
      <w:pPr>
        <w:numPr>
          <w:ilvl w:val="0"/>
          <w:numId w:val="5"/>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is constrained by fear of failure and loss</w:t>
      </w:r>
    </w:p>
    <w:p w:rsidR="00D821D0" w:rsidRPr="005E5A70" w:rsidRDefault="00D821D0" w:rsidP="00D821D0">
      <w:pPr>
        <w:numPr>
          <w:ilvl w:val="0"/>
          <w:numId w:val="5"/>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focusses on self over others / pleasure over virtue</w:t>
      </w:r>
    </w:p>
    <w:p w:rsidR="00D821D0" w:rsidRPr="005E5A70" w:rsidRDefault="00D821D0" w:rsidP="00D821D0">
      <w:pPr>
        <w:numPr>
          <w:ilvl w:val="0"/>
          <w:numId w:val="5"/>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seeks justice at any cost</w:t>
      </w:r>
    </w:p>
    <w:p w:rsidR="00D821D0" w:rsidRPr="005E5A70" w:rsidRDefault="00D821D0" w:rsidP="00D821D0">
      <w:pPr>
        <w:numPr>
          <w:ilvl w:val="0"/>
          <w:numId w:val="5"/>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can have a blind attraction/fixation on goals</w:t>
      </w:r>
    </w:p>
    <w:p w:rsidR="00D821D0" w:rsidRPr="005E5A70" w:rsidRDefault="00D821D0" w:rsidP="00D821D0">
      <w:pPr>
        <w:numPr>
          <w:ilvl w:val="0"/>
          <w:numId w:val="3"/>
        </w:numPr>
        <w:spacing w:after="0" w:line="240" w:lineRule="auto"/>
        <w:ind w:left="540"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sz w:val="24"/>
          <w:szCs w:val="24"/>
        </w:rPr>
        <w:t>is achievement/possession driven</w:t>
      </w:r>
      <w:r w:rsidR="00ED1372">
        <w:rPr>
          <w:rFonts w:ascii="Times New Roman" w:eastAsia="Times New Roman" w:hAnsi="Times New Roman" w:cs="Times New Roman"/>
          <w:sz w:val="24"/>
          <w:szCs w:val="24"/>
        </w:rPr>
        <w:t xml:space="preserve"> which can lead to</w:t>
      </w:r>
      <w:r w:rsidRPr="005E5A70">
        <w:rPr>
          <w:rFonts w:ascii="Times New Roman" w:eastAsia="Times New Roman" w:hAnsi="Times New Roman" w:cs="Times New Roman"/>
          <w:b/>
          <w:sz w:val="24"/>
          <w:szCs w:val="24"/>
        </w:rPr>
        <w:t xml:space="preserve"> </w:t>
      </w:r>
      <w:r w:rsidR="00ED1372">
        <w:rPr>
          <w:rFonts w:ascii="Times New Roman" w:eastAsia="Times New Roman" w:hAnsi="Times New Roman" w:cs="Times New Roman"/>
          <w:sz w:val="24"/>
          <w:szCs w:val="24"/>
        </w:rPr>
        <w:t>jealousy and pride</w:t>
      </w:r>
    </w:p>
    <w:p w:rsidR="00D821D0" w:rsidRPr="005E5A70" w:rsidRDefault="00D821D0" w:rsidP="00D821D0">
      <w:pPr>
        <w:spacing w:after="0" w:line="240" w:lineRule="auto"/>
        <w:ind w:left="-162" w:right="-990"/>
        <w:contextualSpacing/>
        <w:rPr>
          <w:rFonts w:ascii="Times New Roman" w:eastAsia="Times New Roman" w:hAnsi="Times New Roman" w:cs="Times New Roman"/>
          <w:b/>
          <w:sz w:val="24"/>
          <w:szCs w:val="24"/>
        </w:rPr>
      </w:pPr>
    </w:p>
    <w:p w:rsidR="00D821D0" w:rsidRPr="005E5A70" w:rsidRDefault="00D821D0" w:rsidP="00D821D0">
      <w:pPr>
        <w:numPr>
          <w:ilvl w:val="0"/>
          <w:numId w:val="3"/>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b/>
          <w:sz w:val="24"/>
          <w:szCs w:val="24"/>
        </w:rPr>
        <w:t xml:space="preserve">Love </w:t>
      </w:r>
    </w:p>
    <w:p w:rsidR="00D821D0" w:rsidRPr="005E5A70" w:rsidRDefault="00D821D0" w:rsidP="0000052B">
      <w:pPr>
        <w:numPr>
          <w:ilvl w:val="0"/>
          <w:numId w:val="6"/>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for others over self</w:t>
      </w:r>
    </w:p>
    <w:p w:rsidR="00D821D0" w:rsidRPr="005E5A70" w:rsidRDefault="00D821D0" w:rsidP="0000052B">
      <w:pPr>
        <w:numPr>
          <w:ilvl w:val="0"/>
          <w:numId w:val="6"/>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through a connection</w:t>
      </w:r>
    </w:p>
    <w:p w:rsidR="0000052B" w:rsidRDefault="00D821D0" w:rsidP="0000052B">
      <w:pPr>
        <w:numPr>
          <w:ilvl w:val="0"/>
          <w:numId w:val="6"/>
        </w:numPr>
        <w:spacing w:after="0" w:line="240" w:lineRule="auto"/>
        <w:ind w:left="540" w:right="-990"/>
        <w:contextualSpacing/>
        <w:rPr>
          <w:rFonts w:ascii="Times New Roman" w:eastAsia="Times New Roman" w:hAnsi="Times New Roman" w:cs="Times New Roman"/>
          <w:sz w:val="24"/>
          <w:szCs w:val="24"/>
        </w:rPr>
      </w:pPr>
      <w:r w:rsidRPr="005E5A70">
        <w:rPr>
          <w:rFonts w:ascii="Times New Roman" w:eastAsia="Times New Roman" w:hAnsi="Times New Roman" w:cs="Times New Roman"/>
          <w:sz w:val="24"/>
          <w:szCs w:val="24"/>
        </w:rPr>
        <w:t>through a sacrifice</w:t>
      </w:r>
    </w:p>
    <w:p w:rsidR="00D821D0" w:rsidRPr="0000052B" w:rsidRDefault="0007438F" w:rsidP="0000052B">
      <w:pPr>
        <w:numPr>
          <w:ilvl w:val="0"/>
          <w:numId w:val="6"/>
        </w:numPr>
        <w:spacing w:after="0" w:line="240" w:lineRule="auto"/>
        <w:ind w:left="540" w:right="-9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P’s:   Procreate, Protect, P</w:t>
      </w:r>
      <w:r w:rsidR="0000052B">
        <w:rPr>
          <w:rFonts w:ascii="Times New Roman" w:eastAsia="Times New Roman" w:hAnsi="Times New Roman" w:cs="Times New Roman"/>
          <w:sz w:val="24"/>
          <w:szCs w:val="24"/>
        </w:rPr>
        <w:t>rovide</w:t>
      </w:r>
      <w:r w:rsidR="00551290">
        <w:rPr>
          <w:rFonts w:ascii="Times New Roman" w:eastAsia="Times New Roman" w:hAnsi="Times New Roman" w:cs="Times New Roman"/>
          <w:sz w:val="24"/>
          <w:szCs w:val="24"/>
        </w:rPr>
        <w:t xml:space="preserve"> </w:t>
      </w:r>
    </w:p>
    <w:p w:rsidR="00D821D0" w:rsidRPr="005E5A70" w:rsidRDefault="00D821D0" w:rsidP="00D821D0">
      <w:pPr>
        <w:spacing w:after="0" w:line="240" w:lineRule="auto"/>
        <w:ind w:left="180" w:right="-990"/>
        <w:contextualSpacing/>
        <w:rPr>
          <w:rFonts w:ascii="Times New Roman" w:eastAsia="Times New Roman" w:hAnsi="Times New Roman" w:cs="Times New Roman"/>
          <w:sz w:val="24"/>
          <w:szCs w:val="24"/>
        </w:rPr>
      </w:pPr>
    </w:p>
    <w:p w:rsidR="00D821D0" w:rsidRPr="005E5A70" w:rsidRDefault="00D821D0" w:rsidP="00D821D0">
      <w:pPr>
        <w:numPr>
          <w:ilvl w:val="0"/>
          <w:numId w:val="3"/>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b/>
          <w:sz w:val="24"/>
          <w:szCs w:val="24"/>
        </w:rPr>
        <w:t xml:space="preserve">Amusement </w:t>
      </w:r>
      <w:r w:rsidRPr="005E5A70">
        <w:rPr>
          <w:rFonts w:ascii="Times New Roman" w:eastAsia="Times New Roman" w:hAnsi="Times New Roman" w:cs="Times New Roman"/>
          <w:sz w:val="24"/>
          <w:szCs w:val="24"/>
        </w:rPr>
        <w:t>(muse)</w:t>
      </w:r>
    </w:p>
    <w:p w:rsidR="00D821D0" w:rsidRPr="005E5A70" w:rsidRDefault="00D821D0" w:rsidP="00D821D0">
      <w:pPr>
        <w:numPr>
          <w:ilvl w:val="0"/>
          <w:numId w:val="7"/>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sz w:val="24"/>
          <w:szCs w:val="24"/>
        </w:rPr>
        <w:t>for inspiration</w:t>
      </w:r>
    </w:p>
    <w:p w:rsidR="00D821D0" w:rsidRPr="005E5A70" w:rsidRDefault="00D821D0" w:rsidP="00D821D0">
      <w:pPr>
        <w:numPr>
          <w:ilvl w:val="0"/>
          <w:numId w:val="7"/>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sz w:val="24"/>
          <w:szCs w:val="24"/>
        </w:rPr>
        <w:t>for validation</w:t>
      </w:r>
    </w:p>
    <w:p w:rsidR="00D821D0" w:rsidRPr="005E5A70" w:rsidRDefault="00D821D0" w:rsidP="00D821D0">
      <w:pPr>
        <w:numPr>
          <w:ilvl w:val="0"/>
          <w:numId w:val="7"/>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sz w:val="24"/>
          <w:szCs w:val="24"/>
        </w:rPr>
        <w:t xml:space="preserve">for alternate realities to compare </w:t>
      </w:r>
      <w:r w:rsidR="00551290">
        <w:rPr>
          <w:rFonts w:ascii="Times New Roman" w:eastAsia="Times New Roman" w:hAnsi="Times New Roman" w:cs="Times New Roman"/>
          <w:sz w:val="24"/>
          <w:szCs w:val="24"/>
        </w:rPr>
        <w:t xml:space="preserve">ourselves </w:t>
      </w:r>
      <w:r w:rsidRPr="005E5A70">
        <w:rPr>
          <w:rFonts w:ascii="Times New Roman" w:eastAsia="Times New Roman" w:hAnsi="Times New Roman" w:cs="Times New Roman"/>
          <w:sz w:val="24"/>
          <w:szCs w:val="24"/>
        </w:rPr>
        <w:t>to</w:t>
      </w:r>
      <w:bookmarkStart w:id="0" w:name="_GoBack"/>
      <w:bookmarkEnd w:id="0"/>
    </w:p>
    <w:p w:rsidR="00C55A6E" w:rsidRPr="00D821D0" w:rsidRDefault="00D821D0" w:rsidP="00D821D0">
      <w:pPr>
        <w:numPr>
          <w:ilvl w:val="0"/>
          <w:numId w:val="7"/>
        </w:numPr>
        <w:spacing w:after="0" w:line="240" w:lineRule="auto"/>
        <w:ind w:right="-990"/>
        <w:contextualSpacing/>
        <w:rPr>
          <w:rFonts w:ascii="Times New Roman" w:eastAsia="Times New Roman" w:hAnsi="Times New Roman" w:cs="Times New Roman"/>
          <w:b/>
          <w:sz w:val="24"/>
          <w:szCs w:val="24"/>
        </w:rPr>
      </w:pPr>
      <w:r w:rsidRPr="005E5A70">
        <w:rPr>
          <w:rFonts w:ascii="Times New Roman" w:eastAsia="Times New Roman" w:hAnsi="Times New Roman" w:cs="Times New Roman"/>
          <w:sz w:val="24"/>
          <w:szCs w:val="24"/>
        </w:rPr>
        <w:t>to satisfy our drive and restlessness</w:t>
      </w:r>
    </w:p>
    <w:sectPr w:rsidR="00C55A6E" w:rsidRPr="00D821D0" w:rsidSect="0007438F">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64C"/>
    <w:multiLevelType w:val="hybridMultilevel"/>
    <w:tmpl w:val="4364AEBE"/>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 w15:restartNumberingAfterBreak="0">
    <w:nsid w:val="1DA155B5"/>
    <w:multiLevelType w:val="hybridMultilevel"/>
    <w:tmpl w:val="754C48CC"/>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2" w15:restartNumberingAfterBreak="0">
    <w:nsid w:val="3E4F25C6"/>
    <w:multiLevelType w:val="hybridMultilevel"/>
    <w:tmpl w:val="92BA4DA4"/>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3" w15:restartNumberingAfterBreak="0">
    <w:nsid w:val="45754DA9"/>
    <w:multiLevelType w:val="hybridMultilevel"/>
    <w:tmpl w:val="479EF576"/>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4" w15:restartNumberingAfterBreak="0">
    <w:nsid w:val="6336505A"/>
    <w:multiLevelType w:val="hybridMultilevel"/>
    <w:tmpl w:val="36B296C2"/>
    <w:lvl w:ilvl="0" w:tplc="0409000B">
      <w:start w:val="1"/>
      <w:numFmt w:val="bullet"/>
      <w:lvlText w:val=""/>
      <w:lvlJc w:val="left"/>
      <w:pPr>
        <w:ind w:left="-162" w:hanging="360"/>
      </w:pPr>
      <w:rPr>
        <w:rFonts w:ascii="Wingdings" w:hAnsi="Wingding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5" w15:restartNumberingAfterBreak="0">
    <w:nsid w:val="65F771BE"/>
    <w:multiLevelType w:val="hybridMultilevel"/>
    <w:tmpl w:val="B9C66CD6"/>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74FF1F94"/>
    <w:multiLevelType w:val="hybridMultilevel"/>
    <w:tmpl w:val="744CF3C6"/>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6E"/>
    <w:rsid w:val="0000052B"/>
    <w:rsid w:val="0007438F"/>
    <w:rsid w:val="001D467C"/>
    <w:rsid w:val="002831FF"/>
    <w:rsid w:val="002920E1"/>
    <w:rsid w:val="00370B80"/>
    <w:rsid w:val="00461434"/>
    <w:rsid w:val="0046486D"/>
    <w:rsid w:val="00551290"/>
    <w:rsid w:val="008138DE"/>
    <w:rsid w:val="00C55A6E"/>
    <w:rsid w:val="00D821D0"/>
    <w:rsid w:val="00ED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03721-1854-4284-950B-CCDC2DF4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11</cp:revision>
  <dcterms:created xsi:type="dcterms:W3CDTF">2016-10-11T20:36:00Z</dcterms:created>
  <dcterms:modified xsi:type="dcterms:W3CDTF">2017-12-12T21:51:00Z</dcterms:modified>
</cp:coreProperties>
</file>